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795" w:rsidRPr="00854A72" w:rsidRDefault="0002487C" w:rsidP="009E1EBF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</w:t>
      </w:r>
    </w:p>
    <w:p w:rsidR="00B63795" w:rsidRPr="001968C9" w:rsidRDefault="00B63795" w:rsidP="003F7EC1">
      <w:pPr>
        <w:jc w:val="right"/>
        <w:rPr>
          <w:b/>
          <w:sz w:val="24"/>
          <w:szCs w:val="24"/>
        </w:rPr>
      </w:pPr>
    </w:p>
    <w:p w:rsidR="00B63795" w:rsidRDefault="00B63795" w:rsidP="003F7EC1">
      <w:pPr>
        <w:ind w:right="279"/>
        <w:jc w:val="right"/>
        <w:rPr>
          <w:b/>
          <w:sz w:val="24"/>
          <w:szCs w:val="24"/>
        </w:rPr>
      </w:pPr>
    </w:p>
    <w:p w:rsidR="00B63795" w:rsidRDefault="00B63795" w:rsidP="003F7EC1">
      <w:pPr>
        <w:ind w:right="279"/>
        <w:rPr>
          <w:b/>
          <w:sz w:val="24"/>
          <w:szCs w:val="24"/>
        </w:rPr>
      </w:pPr>
    </w:p>
    <w:p w:rsidR="00B63795" w:rsidRDefault="00B63795" w:rsidP="003F7EC1">
      <w:pPr>
        <w:ind w:right="279"/>
        <w:rPr>
          <w:b/>
          <w:sz w:val="24"/>
          <w:szCs w:val="24"/>
        </w:rPr>
      </w:pPr>
    </w:p>
    <w:p w:rsidR="00B63795" w:rsidRPr="00650922" w:rsidRDefault="00B63795" w:rsidP="003F7EC1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</w:t>
      </w:r>
    </w:p>
    <w:p w:rsidR="00B63795" w:rsidRPr="00365A55" w:rsidRDefault="00B63795" w:rsidP="003F7EC1">
      <w:pPr>
        <w:ind w:right="279"/>
        <w:rPr>
          <w:b/>
          <w:sz w:val="24"/>
          <w:szCs w:val="24"/>
        </w:rPr>
      </w:pPr>
    </w:p>
    <w:p w:rsidR="00B63795" w:rsidRDefault="00B63795" w:rsidP="003F7EC1">
      <w:pPr>
        <w:rPr>
          <w:szCs w:val="28"/>
        </w:rPr>
      </w:pPr>
      <w:r>
        <w:rPr>
          <w:szCs w:val="28"/>
        </w:rPr>
        <w:t xml:space="preserve">                      </w:t>
      </w:r>
    </w:p>
    <w:p w:rsidR="00B63795" w:rsidRPr="00365A55" w:rsidRDefault="00B63795" w:rsidP="003F7EC1">
      <w:pPr>
        <w:ind w:right="279"/>
        <w:rPr>
          <w:b/>
          <w:sz w:val="24"/>
          <w:szCs w:val="24"/>
        </w:rPr>
      </w:pPr>
    </w:p>
    <w:tbl>
      <w:tblPr>
        <w:tblpPr w:leftFromText="180" w:rightFromText="180" w:vertAnchor="text" w:horzAnchor="margin" w:tblpY="97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2551"/>
        <w:gridCol w:w="1559"/>
        <w:gridCol w:w="1751"/>
      </w:tblGrid>
      <w:tr w:rsidR="00B63795" w:rsidRPr="00E07710" w:rsidTr="00993B1E">
        <w:trPr>
          <w:trHeight w:val="667"/>
        </w:trPr>
        <w:tc>
          <w:tcPr>
            <w:tcW w:w="97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0A3D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7710">
              <w:rPr>
                <w:b/>
                <w:bCs/>
                <w:color w:val="000000"/>
                <w:sz w:val="24"/>
                <w:szCs w:val="24"/>
              </w:rPr>
              <w:t>Верхний предел муниципального</w:t>
            </w:r>
            <w:r w:rsidR="000A3DCC">
              <w:rPr>
                <w:b/>
                <w:bCs/>
                <w:color w:val="000000"/>
                <w:sz w:val="24"/>
                <w:szCs w:val="24"/>
              </w:rPr>
              <w:t xml:space="preserve"> внутреннего</w:t>
            </w:r>
            <w:r w:rsidRPr="00E07710">
              <w:rPr>
                <w:b/>
                <w:bCs/>
                <w:color w:val="000000"/>
                <w:sz w:val="24"/>
                <w:szCs w:val="24"/>
              </w:rPr>
              <w:t xml:space="preserve"> долга </w:t>
            </w:r>
            <w:r w:rsidR="000A3DCC">
              <w:rPr>
                <w:b/>
                <w:bCs/>
                <w:color w:val="000000"/>
                <w:sz w:val="24"/>
                <w:szCs w:val="24"/>
              </w:rPr>
              <w:t xml:space="preserve">бюджета </w:t>
            </w:r>
            <w:r w:rsidRPr="00E07710">
              <w:rPr>
                <w:b/>
                <w:bCs/>
                <w:color w:val="000000"/>
                <w:sz w:val="24"/>
                <w:szCs w:val="24"/>
              </w:rPr>
              <w:t xml:space="preserve">Климоуцевского </w:t>
            </w:r>
            <w:r w:rsidR="00A67735" w:rsidRPr="00E07710">
              <w:rPr>
                <w:b/>
                <w:bCs/>
                <w:color w:val="000000"/>
                <w:sz w:val="24"/>
                <w:szCs w:val="24"/>
              </w:rPr>
              <w:t>сельсовета на 01</w:t>
            </w:r>
            <w:r w:rsidR="003F5FB5">
              <w:rPr>
                <w:b/>
                <w:bCs/>
                <w:color w:val="000000"/>
                <w:sz w:val="24"/>
                <w:szCs w:val="24"/>
              </w:rPr>
              <w:t xml:space="preserve"> января </w:t>
            </w: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65762C">
              <w:rPr>
                <w:b/>
                <w:bCs/>
                <w:color w:val="000000"/>
                <w:sz w:val="24"/>
                <w:szCs w:val="24"/>
              </w:rPr>
              <w:t>26года, 01 января 2027</w:t>
            </w:r>
            <w:r w:rsidR="00B249D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E1EBF">
              <w:rPr>
                <w:b/>
                <w:bCs/>
                <w:color w:val="000000"/>
                <w:sz w:val="24"/>
                <w:szCs w:val="24"/>
              </w:rPr>
              <w:t xml:space="preserve">года, </w:t>
            </w:r>
            <w:r w:rsidR="0065762C">
              <w:rPr>
                <w:b/>
                <w:bCs/>
                <w:color w:val="000000"/>
                <w:sz w:val="24"/>
                <w:szCs w:val="24"/>
              </w:rPr>
              <w:t>01января 2028</w:t>
            </w:r>
            <w:r w:rsidR="003F5FB5">
              <w:rPr>
                <w:b/>
                <w:bCs/>
                <w:color w:val="000000"/>
                <w:sz w:val="24"/>
                <w:szCs w:val="24"/>
              </w:rPr>
              <w:t xml:space="preserve"> года</w:t>
            </w:r>
            <w:r w:rsidRPr="00E0771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B63795" w:rsidRPr="00E07710" w:rsidRDefault="00B63795" w:rsidP="008E0BF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63795" w:rsidRPr="00E07710" w:rsidTr="00993B1E">
        <w:trPr>
          <w:trHeight w:val="247"/>
        </w:trPr>
        <w:tc>
          <w:tcPr>
            <w:tcW w:w="3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>тыс. руб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B63795" w:rsidRPr="00E07710" w:rsidTr="00993B1E">
        <w:trPr>
          <w:trHeight w:val="871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>Формы долговых обязательств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>Объем долга</w:t>
            </w:r>
          </w:p>
          <w:p w:rsidR="00B63795" w:rsidRPr="00E07710" w:rsidRDefault="00B63795" w:rsidP="003F5FB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 xml:space="preserve"> на 1 января </w:t>
            </w:r>
            <w:r>
              <w:rPr>
                <w:color w:val="000000"/>
                <w:sz w:val="24"/>
                <w:szCs w:val="24"/>
              </w:rPr>
              <w:t>202</w:t>
            </w:r>
            <w:r w:rsidR="0065762C">
              <w:rPr>
                <w:color w:val="000000"/>
                <w:sz w:val="24"/>
                <w:szCs w:val="24"/>
              </w:rPr>
              <w:t>6</w:t>
            </w:r>
            <w:r w:rsidRPr="00E07710">
              <w:rPr>
                <w:color w:val="000000"/>
                <w:sz w:val="24"/>
                <w:szCs w:val="24"/>
              </w:rPr>
              <w:t xml:space="preserve"> года (прогноз)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E07710" w:rsidRDefault="00B63795" w:rsidP="000A3DC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 xml:space="preserve">Объем долга на 1 января </w:t>
            </w:r>
            <w:r>
              <w:rPr>
                <w:color w:val="000000"/>
                <w:sz w:val="24"/>
                <w:szCs w:val="24"/>
              </w:rPr>
              <w:t>202</w:t>
            </w:r>
            <w:r w:rsidR="0065762C">
              <w:rPr>
                <w:color w:val="000000"/>
                <w:sz w:val="24"/>
                <w:szCs w:val="24"/>
              </w:rPr>
              <w:t>7</w:t>
            </w:r>
            <w:r w:rsidRPr="00E07710">
              <w:rPr>
                <w:color w:val="000000"/>
                <w:sz w:val="24"/>
                <w:szCs w:val="24"/>
              </w:rPr>
              <w:t xml:space="preserve"> года (прогноз)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E07710" w:rsidRDefault="00B63795" w:rsidP="000A3DC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 xml:space="preserve">Объем долга на 1 января </w:t>
            </w:r>
            <w:r>
              <w:rPr>
                <w:color w:val="000000"/>
                <w:sz w:val="24"/>
                <w:szCs w:val="24"/>
              </w:rPr>
              <w:t>20</w:t>
            </w:r>
            <w:r w:rsidR="0065762C">
              <w:rPr>
                <w:color w:val="000000"/>
                <w:sz w:val="24"/>
                <w:szCs w:val="24"/>
              </w:rPr>
              <w:t>28</w:t>
            </w:r>
            <w:r w:rsidRPr="00E07710">
              <w:rPr>
                <w:color w:val="000000"/>
                <w:sz w:val="24"/>
                <w:szCs w:val="24"/>
              </w:rPr>
              <w:t xml:space="preserve"> года (прогноз)</w:t>
            </w:r>
          </w:p>
        </w:tc>
      </w:tr>
      <w:tr w:rsidR="00B63795" w:rsidRPr="00E07710" w:rsidTr="00993B1E">
        <w:trPr>
          <w:trHeight w:val="30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1. Кредиты кредитных организаций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B63795" w:rsidRPr="00E07710" w:rsidTr="00993B1E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2. Бюджетные кредиты от  других бюджетов бюджетной системы Российской Федерации,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B63795" w:rsidRPr="00E07710" w:rsidTr="00993B1E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3. Договоры о предоставлении муниципальных гарантий Климоуцевского сельсовета,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B63795" w:rsidRPr="00E07710" w:rsidTr="00993B1E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63795" w:rsidRPr="00E07710" w:rsidTr="00993B1E">
        <w:trPr>
          <w:trHeight w:val="348"/>
        </w:trPr>
        <w:tc>
          <w:tcPr>
            <w:tcW w:w="385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0</w:t>
            </w:r>
          </w:p>
        </w:tc>
      </w:tr>
    </w:tbl>
    <w:p w:rsidR="00B63795" w:rsidRDefault="00B63795" w:rsidP="003F7EC1">
      <w:pPr>
        <w:ind w:right="279"/>
        <w:jc w:val="center"/>
        <w:rPr>
          <w:b/>
          <w:sz w:val="24"/>
          <w:szCs w:val="24"/>
          <w:lang w:val="en-US"/>
        </w:rPr>
      </w:pPr>
    </w:p>
    <w:p w:rsidR="00B63795" w:rsidRPr="00125008" w:rsidRDefault="00B63795" w:rsidP="003F7EC1">
      <w:pPr>
        <w:ind w:right="279"/>
        <w:jc w:val="center"/>
        <w:rPr>
          <w:b/>
          <w:sz w:val="24"/>
          <w:szCs w:val="24"/>
          <w:lang w:val="en-US"/>
        </w:rPr>
      </w:pPr>
    </w:p>
    <w:p w:rsidR="00B63795" w:rsidRDefault="00B63795" w:rsidP="003F7EC1">
      <w:pPr>
        <w:ind w:right="279"/>
        <w:jc w:val="center"/>
        <w:rPr>
          <w:b/>
          <w:sz w:val="24"/>
          <w:szCs w:val="24"/>
        </w:rPr>
      </w:pPr>
    </w:p>
    <w:p w:rsidR="00B63795" w:rsidRPr="00C749FF" w:rsidRDefault="00B63795" w:rsidP="003F7EC1">
      <w:pPr>
        <w:jc w:val="center"/>
        <w:rPr>
          <w:szCs w:val="28"/>
        </w:rPr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sectPr w:rsidR="00B63795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7EC1"/>
    <w:rsid w:val="0002487C"/>
    <w:rsid w:val="000A3DCC"/>
    <w:rsid w:val="00125008"/>
    <w:rsid w:val="001968C9"/>
    <w:rsid w:val="001E7375"/>
    <w:rsid w:val="00214506"/>
    <w:rsid w:val="00267366"/>
    <w:rsid w:val="00285706"/>
    <w:rsid w:val="00365A55"/>
    <w:rsid w:val="003F5FB5"/>
    <w:rsid w:val="003F7EC1"/>
    <w:rsid w:val="004B7FF2"/>
    <w:rsid w:val="00573F1C"/>
    <w:rsid w:val="00650922"/>
    <w:rsid w:val="0065762C"/>
    <w:rsid w:val="006906DB"/>
    <w:rsid w:val="006A5F3A"/>
    <w:rsid w:val="006B00C6"/>
    <w:rsid w:val="006C0CC8"/>
    <w:rsid w:val="006E0EA1"/>
    <w:rsid w:val="007128BD"/>
    <w:rsid w:val="00720513"/>
    <w:rsid w:val="00783E84"/>
    <w:rsid w:val="007B2F06"/>
    <w:rsid w:val="00854A72"/>
    <w:rsid w:val="008604B7"/>
    <w:rsid w:val="008D6213"/>
    <w:rsid w:val="008E0BF4"/>
    <w:rsid w:val="008E5B86"/>
    <w:rsid w:val="008F5DFA"/>
    <w:rsid w:val="00912534"/>
    <w:rsid w:val="00993B1E"/>
    <w:rsid w:val="009E1EBF"/>
    <w:rsid w:val="00A0770D"/>
    <w:rsid w:val="00A53914"/>
    <w:rsid w:val="00A67735"/>
    <w:rsid w:val="00B249DC"/>
    <w:rsid w:val="00B34541"/>
    <w:rsid w:val="00B63795"/>
    <w:rsid w:val="00BA64A0"/>
    <w:rsid w:val="00BE2EDC"/>
    <w:rsid w:val="00C05198"/>
    <w:rsid w:val="00C543C4"/>
    <w:rsid w:val="00C749FF"/>
    <w:rsid w:val="00D93806"/>
    <w:rsid w:val="00DA6059"/>
    <w:rsid w:val="00E07710"/>
    <w:rsid w:val="00E37B1D"/>
    <w:rsid w:val="00E641BE"/>
    <w:rsid w:val="00EC6604"/>
    <w:rsid w:val="00F5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EA80F"/>
  <w15:docId w15:val="{DB96C64A-3A28-444B-8BC3-324451E2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EC1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73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6773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40</cp:revision>
  <cp:lastPrinted>2024-12-25T00:56:00Z</cp:lastPrinted>
  <dcterms:created xsi:type="dcterms:W3CDTF">2016-12-07T04:57:00Z</dcterms:created>
  <dcterms:modified xsi:type="dcterms:W3CDTF">2024-12-25T00:57:00Z</dcterms:modified>
</cp:coreProperties>
</file>